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45" w:rsidRPr="00F51074" w:rsidRDefault="009A2A45" w:rsidP="009A2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510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ПЕРЕЧЕНЬ </w:t>
      </w:r>
    </w:p>
    <w:p w:rsidR="009A2A45" w:rsidRPr="00F51074" w:rsidRDefault="009A2A45" w:rsidP="009A2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510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нормативных  правовых  актов  Борискинского сельского  Совета</w:t>
      </w:r>
    </w:p>
    <w:p w:rsidR="009A2A45" w:rsidRPr="00F51074" w:rsidRDefault="009A2A45" w:rsidP="009A2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510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Альметьевского  муниципального  района</w:t>
      </w:r>
    </w:p>
    <w:p w:rsidR="001A57BE" w:rsidRDefault="009A2A45" w:rsidP="009A2A45">
      <w:pPr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принятых  в 2025</w:t>
      </w:r>
      <w:r w:rsidRPr="00F510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году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1418"/>
        <w:gridCol w:w="5244"/>
        <w:gridCol w:w="2127"/>
      </w:tblGrid>
      <w:tr w:rsidR="009A2A45" w:rsidRPr="00F51074" w:rsidTr="009A2A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45" w:rsidRPr="00F51074" w:rsidRDefault="009A2A4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45" w:rsidRPr="00F51074" w:rsidRDefault="009A2A4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Номер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45" w:rsidRPr="00F51074" w:rsidRDefault="009A2A4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 </w:t>
            </w:r>
          </w:p>
          <w:p w:rsidR="009A2A45" w:rsidRPr="00F51074" w:rsidRDefault="009A2A4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правового акта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45" w:rsidRPr="00F51074" w:rsidRDefault="009A2A4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45" w:rsidRPr="00F51074" w:rsidRDefault="009A2A45" w:rsidP="008C3C23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A2A45" w:rsidRPr="00F51074" w:rsidTr="009A2A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45" w:rsidRPr="009A2A45" w:rsidRDefault="009A2A4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45" w:rsidRPr="009A2A45" w:rsidRDefault="009A2A4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45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45" w:rsidRPr="009A2A45" w:rsidRDefault="009A2A4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45">
              <w:rPr>
                <w:rFonts w:ascii="Times New Roman" w:eastAsia="Times New Roman" w:hAnsi="Times New Roman" w:cs="Times New Roman"/>
                <w:sz w:val="24"/>
                <w:szCs w:val="24"/>
              </w:rPr>
              <w:t>29.01.2025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45" w:rsidRPr="00F51074" w:rsidRDefault="009A2A45" w:rsidP="009A2A45">
            <w:pPr>
              <w:tabs>
                <w:tab w:val="left" w:pos="234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1467">
              <w:rPr>
                <w:rFonts w:ascii="Arial" w:hAnsi="Arial" w:cs="Arial"/>
              </w:rPr>
              <w:t>Об утверждении</w:t>
            </w:r>
            <w:r w:rsidRPr="00A41467">
              <w:t xml:space="preserve"> </w:t>
            </w:r>
            <w:r w:rsidRPr="00A41467">
              <w:rPr>
                <w:rFonts w:ascii="Arial" w:hAnsi="Arial" w:cs="Arial"/>
              </w:rPr>
              <w:t xml:space="preserve">Правил благоустройства территории </w:t>
            </w:r>
            <w:r>
              <w:rPr>
                <w:rFonts w:ascii="Arial" w:hAnsi="Arial" w:cs="Arial"/>
              </w:rPr>
              <w:t>Борискинского</w:t>
            </w:r>
            <w:r w:rsidRPr="00A41467">
              <w:rPr>
                <w:rFonts w:ascii="Arial" w:hAnsi="Arial" w:cs="Arial"/>
              </w:rPr>
              <w:t xml:space="preserve"> сельского поселения Альметьевского муниципального района Республики Татарстан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45" w:rsidRPr="00F51074" w:rsidRDefault="009A2A45" w:rsidP="008C3C23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E50" w:rsidRPr="00F51074" w:rsidTr="009A2A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0" w:rsidRPr="009A2A45" w:rsidRDefault="00CB7E50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0" w:rsidRPr="009A2A45" w:rsidRDefault="00CB7E50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0" w:rsidRPr="009A2A45" w:rsidRDefault="00CB7E50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45">
              <w:rPr>
                <w:rFonts w:ascii="Times New Roman" w:eastAsia="Times New Roman" w:hAnsi="Times New Roman" w:cs="Times New Roman"/>
                <w:sz w:val="24"/>
                <w:szCs w:val="24"/>
              </w:rPr>
              <w:t>29.01.2025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0" w:rsidRPr="00A41467" w:rsidRDefault="00CB7E50" w:rsidP="00CB7E50">
            <w:pPr>
              <w:tabs>
                <w:tab w:val="left" w:pos="2340"/>
              </w:tabs>
              <w:spacing w:after="0"/>
              <w:rPr>
                <w:rFonts w:ascii="Arial" w:hAnsi="Arial" w:cs="Arial"/>
              </w:rPr>
            </w:pPr>
            <w:r w:rsidRPr="00CB7E50">
              <w:rPr>
                <w:rFonts w:ascii="Arial" w:hAnsi="Arial" w:cs="Arial"/>
              </w:rPr>
              <w:t>О Положении о бюджетном процессе в муниципальном образовании «Борискинское сельское поселение» Альметьевского муниципального района Республики Татарстан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0" w:rsidRPr="00F51074" w:rsidRDefault="00CB7E50" w:rsidP="008C3C23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E0D" w:rsidRPr="00F51074" w:rsidTr="009A2A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0D" w:rsidRDefault="00ED5E0D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0D" w:rsidRDefault="00ED5E0D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0D" w:rsidRPr="009A2A45" w:rsidRDefault="00ED5E0D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0D" w:rsidRPr="00CB7E50" w:rsidRDefault="00ED5E0D" w:rsidP="00CB7E50">
            <w:pPr>
              <w:tabs>
                <w:tab w:val="left" w:pos="2340"/>
              </w:tabs>
              <w:spacing w:after="0"/>
              <w:rPr>
                <w:rFonts w:ascii="Arial" w:hAnsi="Arial" w:cs="Arial"/>
              </w:rPr>
            </w:pPr>
            <w:r w:rsidRPr="00ED5E0D">
              <w:rPr>
                <w:rFonts w:ascii="Arial" w:hAnsi="Arial" w:cs="Arial"/>
              </w:rPr>
              <w:t>Об утверждении схемы одномандатных избирательных округов для проведения выборов депутатов Борискинского сельского Совета Альметьевского муниципального района Республики Татарстан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0D" w:rsidRPr="00F51074" w:rsidRDefault="00ED5E0D" w:rsidP="008C3C23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095" w:rsidRPr="00F51074" w:rsidTr="009A2A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5" w:rsidRDefault="00CC709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5" w:rsidRDefault="00CC709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5" w:rsidRDefault="00CC709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5" w:rsidRPr="00ED5E0D" w:rsidRDefault="00CC7095" w:rsidP="00CB7E50">
            <w:pPr>
              <w:tabs>
                <w:tab w:val="left" w:pos="2340"/>
              </w:tabs>
              <w:spacing w:after="0"/>
              <w:rPr>
                <w:rFonts w:ascii="Arial" w:hAnsi="Arial" w:cs="Arial"/>
              </w:rPr>
            </w:pPr>
            <w:r w:rsidRPr="00CC7095">
              <w:rPr>
                <w:rFonts w:ascii="Arial" w:hAnsi="Arial" w:cs="Arial"/>
              </w:rPr>
              <w:t>О внесении изменений в решение Борискинского сельского Совета Альметьевского муниципального района Республики Татарстан от 25 ноября  2013 года № 109 «О земельном налоге на территории Борискинского сельского поселения Альметьевского муниципального района Республики Татарстан»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5" w:rsidRPr="00F51074" w:rsidRDefault="00CC7095" w:rsidP="008C3C23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19D5" w:rsidRPr="00F51074" w:rsidTr="009A2A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D5" w:rsidRDefault="004519D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D5" w:rsidRDefault="004519D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D5" w:rsidRDefault="004519D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D5" w:rsidRPr="00CC7095" w:rsidRDefault="004519D5" w:rsidP="00CB7E50">
            <w:pPr>
              <w:tabs>
                <w:tab w:val="left" w:pos="2340"/>
              </w:tabs>
              <w:spacing w:after="0"/>
              <w:rPr>
                <w:rFonts w:ascii="Arial" w:hAnsi="Arial" w:cs="Arial"/>
              </w:rPr>
            </w:pPr>
            <w:r w:rsidRPr="004519D5">
              <w:rPr>
                <w:rFonts w:ascii="Arial" w:hAnsi="Arial" w:cs="Arial"/>
              </w:rPr>
              <w:t xml:space="preserve">О  внесении  изменений   в решение Борискинского сельского Совета от 12 декабря 2024 года № 103 «О бюджете Борискинского сельского поселения Альметьевского муниципального района Республики Татарстан на 2025 год и на плановый период 2026 и 2027 годов»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D5" w:rsidRPr="00F51074" w:rsidRDefault="004519D5" w:rsidP="008C3C23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19D5" w:rsidRPr="00F51074" w:rsidTr="009A2A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D5" w:rsidRDefault="004519D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D5" w:rsidRDefault="004519D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D5" w:rsidRDefault="004519D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D5" w:rsidRDefault="004519D5" w:rsidP="00CB7E50">
            <w:pPr>
              <w:tabs>
                <w:tab w:val="left" w:pos="2340"/>
              </w:tabs>
              <w:spacing w:after="0"/>
              <w:rPr>
                <w:rFonts w:ascii="Arial" w:hAnsi="Arial" w:cs="Arial"/>
              </w:rPr>
            </w:pPr>
            <w:r w:rsidRPr="004519D5">
              <w:rPr>
                <w:rFonts w:ascii="Arial" w:hAnsi="Arial" w:cs="Arial"/>
              </w:rPr>
              <w:t>О внесении изменений в решение Борискинского сельского Совета Альметьевского муниципального района от 24 августа 2018 года № 91 «О порядке и условиях оплаты труда выборных должностных лиц местного самоуправления, осуществляющих свои полномочия на постоянной основе, муниципальных служащих Борискинского сельского поселения Альметьевского муниципального района»</w:t>
            </w:r>
          </w:p>
          <w:p w:rsidR="002C7E30" w:rsidRDefault="002C7E30" w:rsidP="00CB7E50">
            <w:pPr>
              <w:tabs>
                <w:tab w:val="left" w:pos="2340"/>
              </w:tabs>
              <w:spacing w:after="0"/>
              <w:rPr>
                <w:rFonts w:ascii="Arial" w:hAnsi="Arial" w:cs="Arial"/>
              </w:rPr>
            </w:pPr>
          </w:p>
          <w:p w:rsidR="002C7E30" w:rsidRDefault="002C7E30" w:rsidP="00CB7E50">
            <w:pPr>
              <w:tabs>
                <w:tab w:val="left" w:pos="2340"/>
              </w:tabs>
              <w:spacing w:after="0"/>
              <w:rPr>
                <w:rFonts w:ascii="Arial" w:hAnsi="Arial" w:cs="Arial"/>
              </w:rPr>
            </w:pPr>
          </w:p>
          <w:p w:rsidR="002C7E30" w:rsidRPr="00CC7095" w:rsidRDefault="002C7E30" w:rsidP="00CB7E50">
            <w:pPr>
              <w:tabs>
                <w:tab w:val="left" w:pos="234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D5" w:rsidRPr="00F51074" w:rsidRDefault="004519D5" w:rsidP="008C3C23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0DDF" w:rsidRPr="00F51074" w:rsidTr="009A2A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DF" w:rsidRDefault="00150DDF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DF" w:rsidRDefault="00150DDF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DF" w:rsidRDefault="00150DDF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24.06.2025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DF" w:rsidRPr="004519D5" w:rsidRDefault="00150DDF" w:rsidP="00CB7E50">
            <w:pPr>
              <w:tabs>
                <w:tab w:val="left" w:pos="2340"/>
              </w:tabs>
              <w:spacing w:after="0"/>
              <w:rPr>
                <w:rFonts w:ascii="Arial" w:hAnsi="Arial" w:cs="Arial"/>
              </w:rPr>
            </w:pPr>
            <w:r w:rsidRPr="00150DDF">
              <w:rPr>
                <w:rFonts w:ascii="Arial" w:hAnsi="Arial" w:cs="Arial"/>
              </w:rPr>
              <w:t>О назначении выборов депутатов Борискинского сельского Совета Альметьевского муниципального района Республики Татарстан пятого созыва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DF" w:rsidRPr="00F51074" w:rsidRDefault="00150DDF" w:rsidP="008C3C23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E30" w:rsidRPr="00F51074" w:rsidTr="009A2A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30" w:rsidRDefault="002C7E30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30" w:rsidRDefault="002C7E30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30" w:rsidRDefault="002C7E30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08.08.2025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30" w:rsidRPr="00150DDF" w:rsidRDefault="002C7E30" w:rsidP="00CB7E50">
            <w:pPr>
              <w:tabs>
                <w:tab w:val="left" w:pos="2340"/>
              </w:tabs>
              <w:spacing w:after="0"/>
              <w:rPr>
                <w:rFonts w:ascii="Arial" w:hAnsi="Arial" w:cs="Arial"/>
              </w:rPr>
            </w:pPr>
            <w:r w:rsidRPr="002C7E30">
              <w:rPr>
                <w:rFonts w:ascii="Arial" w:hAnsi="Arial" w:cs="Arial"/>
              </w:rPr>
              <w:t>Об отсутствии необходимости подготовки генерального плана Борискинского сельского поселения Альметьевского муниципального района Республики Татарстан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30" w:rsidRPr="00F51074" w:rsidRDefault="002C7E30" w:rsidP="008C3C23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FCB" w:rsidRPr="00F51074" w:rsidTr="009A2A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B" w:rsidRDefault="004C6FCB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B" w:rsidRDefault="004C6FCB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B" w:rsidRDefault="004C6FCB" w:rsidP="003546D6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546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B" w:rsidRPr="002C7E30" w:rsidRDefault="004C6FCB" w:rsidP="00CB7E50">
            <w:pPr>
              <w:tabs>
                <w:tab w:val="left" w:pos="2340"/>
              </w:tabs>
              <w:spacing w:after="0"/>
              <w:rPr>
                <w:rFonts w:ascii="Arial" w:hAnsi="Arial" w:cs="Arial"/>
              </w:rPr>
            </w:pPr>
            <w:r w:rsidRPr="004C6FCB">
              <w:rPr>
                <w:rFonts w:ascii="Arial" w:hAnsi="Arial" w:cs="Arial"/>
              </w:rPr>
              <w:t xml:space="preserve">О  внесении  изменений   в решение Борискинского сельского Совета от 12 декабря 2024 года № 103 «О бюджете Борискинского сельского поселения Альметьевского муниципального района Республики Татарстан на 2025 год и на плановый период 2026 и 2027 годов»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B" w:rsidRPr="00F51074" w:rsidRDefault="004C6FCB" w:rsidP="008C3C23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02C1" w:rsidRPr="00F51074" w:rsidTr="009A2A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C1" w:rsidRDefault="000502C1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C1" w:rsidRDefault="000502C1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C1" w:rsidRDefault="000502C1" w:rsidP="003546D6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C1" w:rsidRPr="004C6FCB" w:rsidRDefault="000502C1" w:rsidP="00CB7E50">
            <w:pPr>
              <w:tabs>
                <w:tab w:val="left" w:pos="2340"/>
              </w:tabs>
              <w:spacing w:after="0"/>
              <w:rPr>
                <w:rFonts w:ascii="Arial" w:hAnsi="Arial" w:cs="Arial"/>
              </w:rPr>
            </w:pPr>
            <w:r w:rsidRPr="000502C1">
              <w:rPr>
                <w:rFonts w:ascii="Arial" w:hAnsi="Arial" w:cs="Arial"/>
              </w:rPr>
              <w:t xml:space="preserve">О бюджете Борискинского сельского </w:t>
            </w:r>
            <w:r>
              <w:rPr>
                <w:rFonts w:ascii="Arial" w:hAnsi="Arial" w:cs="Arial"/>
              </w:rPr>
              <w:t>поселения Альметьевского муници</w:t>
            </w:r>
            <w:r w:rsidRPr="000502C1">
              <w:rPr>
                <w:rFonts w:ascii="Arial" w:hAnsi="Arial" w:cs="Arial"/>
              </w:rPr>
              <w:t>пального района Республики Татар-стан на 2026 год и на плановый пери-од 2027 и 2028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C1" w:rsidRPr="00F51074" w:rsidRDefault="000502C1" w:rsidP="008C3C23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1FEB" w:rsidRPr="00F51074" w:rsidTr="009A2A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EB" w:rsidRDefault="00CA51FB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EB" w:rsidRDefault="00CA51FB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EB" w:rsidRDefault="00CA51FB" w:rsidP="003546D6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EB" w:rsidRPr="000502C1" w:rsidRDefault="00491FEB" w:rsidP="00CB7E50">
            <w:pPr>
              <w:tabs>
                <w:tab w:val="left" w:pos="2340"/>
              </w:tabs>
              <w:spacing w:after="0"/>
              <w:rPr>
                <w:rFonts w:ascii="Arial" w:hAnsi="Arial" w:cs="Arial"/>
              </w:rPr>
            </w:pPr>
            <w:r w:rsidRPr="00491FEB">
              <w:rPr>
                <w:rFonts w:ascii="Arial" w:hAnsi="Arial" w:cs="Arial"/>
              </w:rPr>
              <w:t xml:space="preserve">О  внесении  изменений   в решение Борискинского сельского Совета от 12 декабря 2024 года № 103 «О бюджете Борискинского сельского поселения Альметьевского муниципального района Республики Татарстан на 2025 год и на плановый период 2026 и 2027 годов»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EB" w:rsidRPr="00F51074" w:rsidRDefault="00491FEB" w:rsidP="008C3C23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1FEB" w:rsidRPr="00F51074" w:rsidTr="009A2A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EB" w:rsidRDefault="00CA51FB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EB" w:rsidRDefault="00CA51FB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EB" w:rsidRDefault="00CA51FB" w:rsidP="003546D6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EB" w:rsidRPr="000502C1" w:rsidRDefault="002B1969" w:rsidP="00CB7E50">
            <w:pPr>
              <w:tabs>
                <w:tab w:val="left" w:pos="2340"/>
              </w:tabs>
              <w:spacing w:after="0"/>
              <w:rPr>
                <w:rFonts w:ascii="Arial" w:hAnsi="Arial" w:cs="Arial"/>
              </w:rPr>
            </w:pPr>
            <w:r w:rsidRPr="002B1969">
              <w:rPr>
                <w:rFonts w:ascii="Arial" w:hAnsi="Arial" w:cs="Arial"/>
              </w:rPr>
              <w:t>О внесении изменений в решение Борискинского сельского Совета Альметьевского муниципального района от 24 августа 2018 года № 91 «О порядке и условиях оплаты труда выборных должностных лиц местного самоуправления, осуществляющих свои полномочия на постоянной основе, муниципальных служащих Борискинского сельского поселения Альметьевского муниципального района»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EB" w:rsidRPr="00F51074" w:rsidRDefault="00491FEB" w:rsidP="008C3C23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2A45" w:rsidRDefault="009A2A45" w:rsidP="009A2A45">
      <w:pPr>
        <w:jc w:val="center"/>
      </w:pPr>
    </w:p>
    <w:sectPr w:rsidR="009A2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1E"/>
    <w:rsid w:val="000502C1"/>
    <w:rsid w:val="00150DDF"/>
    <w:rsid w:val="002B1969"/>
    <w:rsid w:val="002C7E30"/>
    <w:rsid w:val="003546D6"/>
    <w:rsid w:val="004519D5"/>
    <w:rsid w:val="00491FEB"/>
    <w:rsid w:val="004C6FCB"/>
    <w:rsid w:val="00674B0B"/>
    <w:rsid w:val="006D301E"/>
    <w:rsid w:val="009A2A45"/>
    <w:rsid w:val="00B40828"/>
    <w:rsid w:val="00B92928"/>
    <w:rsid w:val="00CA51FB"/>
    <w:rsid w:val="00CB7E50"/>
    <w:rsid w:val="00CC7095"/>
    <w:rsid w:val="00D806C6"/>
    <w:rsid w:val="00ED5E0D"/>
    <w:rsid w:val="00FA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462</Words>
  <Characters>2635</Characters>
  <Application>Microsoft Office Word</Application>
  <DocSecurity>0</DocSecurity>
  <Lines>21</Lines>
  <Paragraphs>6</Paragraphs>
  <ScaleCrop>false</ScaleCrop>
  <Company>*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Bill Gates</cp:lastModifiedBy>
  <cp:revision>15</cp:revision>
  <dcterms:created xsi:type="dcterms:W3CDTF">2025-01-30T07:48:00Z</dcterms:created>
  <dcterms:modified xsi:type="dcterms:W3CDTF">2026-01-05T06:41:00Z</dcterms:modified>
</cp:coreProperties>
</file>